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9B293" w14:textId="3736E87C" w:rsidR="007C0711" w:rsidRDefault="000A0401">
      <w:r>
        <w:t>2021 Article (</w:t>
      </w:r>
      <w:proofErr w:type="spellStart"/>
      <w:r>
        <w:t>scopuse</w:t>
      </w:r>
      <w:proofErr w:type="spellEnd"/>
      <w:r>
        <w:t>)</w:t>
      </w:r>
    </w:p>
    <w:p w14:paraId="70C4DF28" w14:textId="4BB1F30C" w:rsidR="000A0401" w:rsidRDefault="000A04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2418"/>
        <w:gridCol w:w="2263"/>
        <w:gridCol w:w="1853"/>
        <w:gridCol w:w="1864"/>
      </w:tblGrid>
      <w:tr w:rsidR="000A0401" w14:paraId="7B27B10D" w14:textId="77777777" w:rsidTr="000A0401">
        <w:tc>
          <w:tcPr>
            <w:tcW w:w="952" w:type="dxa"/>
          </w:tcPr>
          <w:p w14:paraId="393D82C9" w14:textId="77777777" w:rsidR="000A0401" w:rsidRPr="00DC3230" w:rsidRDefault="000A0401" w:rsidP="006D5949">
            <w:pPr>
              <w:jc w:val="center"/>
              <w:rPr>
                <w:color w:val="4472C4" w:themeColor="accent1"/>
              </w:rPr>
            </w:pPr>
            <w:r w:rsidRPr="00DC3230">
              <w:rPr>
                <w:color w:val="4472C4" w:themeColor="accent1"/>
              </w:rPr>
              <w:t>Number</w:t>
            </w:r>
          </w:p>
        </w:tc>
        <w:tc>
          <w:tcPr>
            <w:tcW w:w="2418" w:type="dxa"/>
          </w:tcPr>
          <w:p w14:paraId="07CF266D" w14:textId="77777777" w:rsidR="000A0401" w:rsidRPr="00DC3230" w:rsidRDefault="000A0401" w:rsidP="006D5949">
            <w:pPr>
              <w:jc w:val="center"/>
              <w:rPr>
                <w:color w:val="4472C4" w:themeColor="accent1"/>
              </w:rPr>
            </w:pPr>
            <w:proofErr w:type="spellStart"/>
            <w:r w:rsidRPr="00DC3230">
              <w:rPr>
                <w:color w:val="4472C4" w:themeColor="accent1"/>
              </w:rPr>
              <w:t>Titel</w:t>
            </w:r>
            <w:proofErr w:type="spellEnd"/>
          </w:p>
        </w:tc>
        <w:tc>
          <w:tcPr>
            <w:tcW w:w="2263" w:type="dxa"/>
          </w:tcPr>
          <w:p w14:paraId="3101C910" w14:textId="77777777" w:rsidR="000A0401" w:rsidRPr="00DC3230" w:rsidRDefault="000A0401" w:rsidP="006D5949">
            <w:pPr>
              <w:jc w:val="center"/>
              <w:rPr>
                <w:color w:val="4472C4" w:themeColor="accent1"/>
              </w:rPr>
            </w:pPr>
            <w:r w:rsidRPr="00DC3230">
              <w:rPr>
                <w:color w:val="4472C4" w:themeColor="accent1"/>
              </w:rPr>
              <w:t>Journal</w:t>
            </w:r>
          </w:p>
        </w:tc>
        <w:tc>
          <w:tcPr>
            <w:tcW w:w="1853" w:type="dxa"/>
          </w:tcPr>
          <w:p w14:paraId="2C8B3DC2" w14:textId="77777777" w:rsidR="000A0401" w:rsidRPr="00DC3230" w:rsidRDefault="000A0401" w:rsidP="006D5949">
            <w:pPr>
              <w:jc w:val="center"/>
              <w:rPr>
                <w:color w:val="4472C4" w:themeColor="accent1"/>
              </w:rPr>
            </w:pPr>
            <w:r w:rsidRPr="00DC3230">
              <w:rPr>
                <w:color w:val="4472C4" w:themeColor="accent1"/>
              </w:rPr>
              <w:t>Published</w:t>
            </w:r>
          </w:p>
        </w:tc>
        <w:tc>
          <w:tcPr>
            <w:tcW w:w="1864" w:type="dxa"/>
          </w:tcPr>
          <w:p w14:paraId="74CD183C" w14:textId="77777777" w:rsidR="000A0401" w:rsidRPr="00DC3230" w:rsidRDefault="000A0401" w:rsidP="006D5949">
            <w:pPr>
              <w:jc w:val="center"/>
              <w:rPr>
                <w:color w:val="4472C4" w:themeColor="accent1"/>
              </w:rPr>
            </w:pPr>
            <w:r w:rsidRPr="00DC3230">
              <w:rPr>
                <w:color w:val="4472C4" w:themeColor="accent1"/>
              </w:rPr>
              <w:t>Indexed in</w:t>
            </w:r>
          </w:p>
        </w:tc>
      </w:tr>
      <w:tr w:rsidR="000A0401" w14:paraId="52624CB8" w14:textId="77777777" w:rsidTr="000A0401">
        <w:tc>
          <w:tcPr>
            <w:tcW w:w="952" w:type="dxa"/>
          </w:tcPr>
          <w:p w14:paraId="3CC03848" w14:textId="77777777" w:rsidR="000A0401" w:rsidRPr="00DC3230" w:rsidRDefault="000A0401" w:rsidP="006D5949">
            <w:pPr>
              <w:jc w:val="center"/>
              <w:rPr>
                <w:color w:val="000000" w:themeColor="text1"/>
              </w:rPr>
            </w:pPr>
          </w:p>
          <w:p w14:paraId="353C0609" w14:textId="77777777" w:rsidR="000A0401" w:rsidRPr="00DC3230" w:rsidRDefault="000A0401" w:rsidP="006D5949">
            <w:pPr>
              <w:jc w:val="center"/>
              <w:rPr>
                <w:color w:val="000000" w:themeColor="text1"/>
              </w:rPr>
            </w:pPr>
          </w:p>
          <w:p w14:paraId="5AC065FA" w14:textId="77777777" w:rsidR="000A0401" w:rsidRPr="00DC3230" w:rsidRDefault="000A0401" w:rsidP="006D5949">
            <w:pPr>
              <w:jc w:val="center"/>
              <w:rPr>
                <w:color w:val="000000" w:themeColor="text1"/>
              </w:rPr>
            </w:pPr>
            <w:r w:rsidRPr="00DC3230">
              <w:rPr>
                <w:color w:val="000000" w:themeColor="text1"/>
              </w:rPr>
              <w:t>1</w:t>
            </w:r>
          </w:p>
        </w:tc>
        <w:tc>
          <w:tcPr>
            <w:tcW w:w="2418" w:type="dxa"/>
          </w:tcPr>
          <w:p w14:paraId="22151871" w14:textId="2D7B4269" w:rsidR="000A0401" w:rsidRPr="00DC3230" w:rsidRDefault="000A0401" w:rsidP="006D5949">
            <w:pPr>
              <w:spacing w:line="360" w:lineRule="atLeast"/>
              <w:jc w:val="center"/>
              <w:rPr>
                <w:rFonts w:ascii="Tahoma" w:hAnsi="Tahoma" w:cs="Tahoma"/>
                <w:color w:val="000000" w:themeColor="text1"/>
              </w:rPr>
            </w:pPr>
            <w:r w:rsidRPr="00DC3230">
              <w:rPr>
                <w:rFonts w:ascii="Tahoma" w:hAnsi="Tahoma" w:cs="Tahoma"/>
                <w:color w:val="000000" w:themeColor="text1"/>
              </w:rPr>
              <w:br/>
            </w:r>
            <w:r>
              <w:rPr>
                <w:rFonts w:ascii="Tahoma" w:hAnsi="Tahoma" w:cs="Tahoma"/>
                <w:color w:val="666666"/>
                <w:shd w:val="clear" w:color="auto" w:fill="FFFFFF"/>
              </w:rPr>
              <w:t>The effects of yoga on quality of life among postmenopausal women: A systematic review study</w:t>
            </w:r>
          </w:p>
          <w:p w14:paraId="1E575AC1" w14:textId="77777777" w:rsidR="000A0401" w:rsidRPr="00DC3230" w:rsidRDefault="000A0401" w:rsidP="006D59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3" w:type="dxa"/>
          </w:tcPr>
          <w:p w14:paraId="18415E54" w14:textId="4FC3F871" w:rsidR="000A0401" w:rsidRPr="00DC3230" w:rsidRDefault="000A0401" w:rsidP="006D5949">
            <w:pPr>
              <w:spacing w:line="360" w:lineRule="atLeast"/>
              <w:jc w:val="center"/>
              <w:rPr>
                <w:rFonts w:ascii="Tahoma" w:hAnsi="Tahoma" w:cs="Tahoma"/>
                <w:color w:val="000000" w:themeColor="text1"/>
              </w:rPr>
            </w:pPr>
            <w:hyperlink r:id="rId4" w:tgtFrame="_blank" w:history="1">
              <w:r w:rsidRPr="00DC3230">
                <w:rPr>
                  <w:rFonts w:ascii="Tahoma" w:hAnsi="Tahoma" w:cs="Tahoma"/>
                  <w:color w:val="000000" w:themeColor="text1"/>
                </w:rPr>
                <w:br/>
              </w:r>
            </w:hyperlink>
          </w:p>
          <w:p w14:paraId="1ECD26CC" w14:textId="77777777" w:rsidR="000A0401" w:rsidRDefault="000A0401" w:rsidP="000A0401">
            <w:pPr>
              <w:spacing w:line="360" w:lineRule="atLeast"/>
              <w:jc w:val="center"/>
              <w:rPr>
                <w:rFonts w:ascii="Tahoma" w:hAnsi="Tahoma" w:cs="Tahoma"/>
              </w:rPr>
            </w:pPr>
            <w:hyperlink r:id="rId5" w:tgtFrame="_blank" w:history="1">
              <w:r>
                <w:rPr>
                  <w:rFonts w:ascii="Tahoma" w:hAnsi="Tahoma" w:cs="Tahoma"/>
                  <w:color w:val="E31863"/>
                </w:rPr>
                <w:br/>
              </w:r>
              <w:r>
                <w:rPr>
                  <w:rStyle w:val="Hyperlink"/>
                  <w:rFonts w:ascii="Tahoma" w:hAnsi="Tahoma" w:cs="Tahoma"/>
                  <w:color w:val="E31863"/>
                  <w:u w:val="none"/>
                </w:rPr>
                <w:t>Post Reproductive Health</w:t>
              </w:r>
            </w:hyperlink>
          </w:p>
          <w:p w14:paraId="1ECC898B" w14:textId="77777777" w:rsidR="000A0401" w:rsidRPr="00DC3230" w:rsidRDefault="000A0401" w:rsidP="006D59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3" w:type="dxa"/>
          </w:tcPr>
          <w:p w14:paraId="27C568D9" w14:textId="77777777" w:rsidR="000A0401" w:rsidRPr="00DC3230" w:rsidRDefault="000A0401" w:rsidP="006D5949">
            <w:pPr>
              <w:jc w:val="center"/>
              <w:rPr>
                <w:rFonts w:ascii="Tahoma" w:hAnsi="Tahoma" w:cs="Tahoma"/>
                <w:color w:val="000000" w:themeColor="text1"/>
                <w:shd w:val="clear" w:color="auto" w:fill="FFFFFF"/>
              </w:rPr>
            </w:pPr>
          </w:p>
          <w:p w14:paraId="5B540E05" w14:textId="77777777" w:rsidR="000A0401" w:rsidRPr="00DC3230" w:rsidRDefault="000A0401" w:rsidP="006D5949">
            <w:pPr>
              <w:jc w:val="center"/>
              <w:rPr>
                <w:rFonts w:ascii="Tahoma" w:hAnsi="Tahoma" w:cs="Tahoma"/>
                <w:color w:val="000000" w:themeColor="text1"/>
                <w:shd w:val="clear" w:color="auto" w:fill="FFFFFF"/>
              </w:rPr>
            </w:pPr>
          </w:p>
          <w:p w14:paraId="42AAB0B4" w14:textId="389AC0E8" w:rsidR="000A0401" w:rsidRPr="00DC3230" w:rsidRDefault="000A0401" w:rsidP="006D5949">
            <w:pPr>
              <w:jc w:val="center"/>
              <w:rPr>
                <w:color w:val="000000" w:themeColor="text1"/>
              </w:rPr>
            </w:pPr>
            <w:r>
              <w:rPr>
                <w:rFonts w:ascii="Tahoma" w:hAnsi="Tahoma" w:cs="Tahoma"/>
                <w:color w:val="666666"/>
                <w:shd w:val="clear" w:color="auto" w:fill="FFFFFF"/>
              </w:rPr>
              <w:t>2021</w:t>
            </w:r>
          </w:p>
        </w:tc>
        <w:tc>
          <w:tcPr>
            <w:tcW w:w="1864" w:type="dxa"/>
          </w:tcPr>
          <w:p w14:paraId="0FB94A41" w14:textId="3A70ACF0" w:rsidR="000A0401" w:rsidRPr="00DC3230" w:rsidRDefault="000A0401" w:rsidP="000A0401">
            <w:pPr>
              <w:spacing w:line="360" w:lineRule="atLeast"/>
              <w:jc w:val="center"/>
              <w:rPr>
                <w:color w:val="000000" w:themeColor="text1"/>
              </w:rPr>
            </w:pPr>
            <w:hyperlink r:id="rId6" w:tgtFrame="_blank" w:history="1">
              <w:r>
                <w:rPr>
                  <w:rStyle w:val="Hyperlink"/>
                  <w:rFonts w:ascii="Tahoma" w:hAnsi="Tahoma" w:cs="Tahoma"/>
                  <w:color w:val="215B90"/>
                  <w:u w:val="none"/>
                  <w:shd w:val="clear" w:color="auto" w:fill="FFFFFF"/>
                </w:rPr>
                <w:t>Scopus</w:t>
              </w:r>
            </w:hyperlink>
          </w:p>
        </w:tc>
      </w:tr>
      <w:tr w:rsidR="000A0401" w14:paraId="2A457241" w14:textId="77777777" w:rsidTr="000A0401">
        <w:tc>
          <w:tcPr>
            <w:tcW w:w="952" w:type="dxa"/>
          </w:tcPr>
          <w:p w14:paraId="20261606" w14:textId="0BE23701" w:rsidR="000A0401" w:rsidRPr="00DC3230" w:rsidRDefault="000A0401" w:rsidP="006D59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18" w:type="dxa"/>
          </w:tcPr>
          <w:p w14:paraId="70279C39" w14:textId="569F5177" w:rsidR="000A0401" w:rsidRPr="00DC3230" w:rsidRDefault="000A0401" w:rsidP="006D5949">
            <w:pPr>
              <w:spacing w:line="360" w:lineRule="atLeast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666666"/>
                <w:shd w:val="clear" w:color="auto" w:fill="FFFFFF"/>
              </w:rPr>
              <w:t xml:space="preserve">Effects of 5A Model-based Intervention on Self-care and Quality of Life in Elderly People </w:t>
            </w:r>
            <w:proofErr w:type="gramStart"/>
            <w:r>
              <w:rPr>
                <w:rFonts w:ascii="Tahoma" w:hAnsi="Tahoma" w:cs="Tahoma"/>
                <w:color w:val="666666"/>
                <w:shd w:val="clear" w:color="auto" w:fill="FFFFFF"/>
              </w:rPr>
              <w:t>With</w:t>
            </w:r>
            <w:proofErr w:type="gramEnd"/>
            <w:r>
              <w:rPr>
                <w:rFonts w:ascii="Tahoma" w:hAnsi="Tahoma" w:cs="Tahoma"/>
                <w:color w:val="666666"/>
                <w:shd w:val="clear" w:color="auto" w:fill="FFFFFF"/>
              </w:rPr>
              <w:t xml:space="preserve"> Hypertension</w:t>
            </w:r>
          </w:p>
        </w:tc>
        <w:tc>
          <w:tcPr>
            <w:tcW w:w="2263" w:type="dxa"/>
          </w:tcPr>
          <w:p w14:paraId="3D429339" w14:textId="77777777" w:rsidR="000A0401" w:rsidRDefault="000A0401" w:rsidP="000A0401">
            <w:pPr>
              <w:spacing w:line="360" w:lineRule="atLeast"/>
              <w:jc w:val="center"/>
              <w:rPr>
                <w:rFonts w:ascii="Tahoma" w:hAnsi="Tahoma" w:cs="Tahoma"/>
              </w:rPr>
            </w:pPr>
            <w:hyperlink r:id="rId7" w:tgtFrame="_blank" w:history="1">
              <w:r>
                <w:rPr>
                  <w:rFonts w:ascii="Tahoma" w:hAnsi="Tahoma" w:cs="Tahoma"/>
                  <w:color w:val="215B90"/>
                </w:rPr>
                <w:br/>
              </w:r>
              <w:r>
                <w:rPr>
                  <w:rStyle w:val="Hyperlink"/>
                  <w:rFonts w:ascii="Tahoma" w:hAnsi="Tahoma" w:cs="Tahoma"/>
                  <w:color w:val="215B90"/>
                  <w:u w:val="none"/>
                </w:rPr>
                <w:t>Iranian Journal of Ageing</w:t>
              </w:r>
            </w:hyperlink>
          </w:p>
          <w:p w14:paraId="3AA131D1" w14:textId="77777777" w:rsidR="000A0401" w:rsidRPr="00DC3230" w:rsidRDefault="000A0401" w:rsidP="006D5949">
            <w:pPr>
              <w:spacing w:line="360" w:lineRule="atLeast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853" w:type="dxa"/>
          </w:tcPr>
          <w:p w14:paraId="5500E32F" w14:textId="7C0F02A8" w:rsidR="000A0401" w:rsidRPr="00DC3230" w:rsidRDefault="000A0401" w:rsidP="006D5949">
            <w:pPr>
              <w:jc w:val="center"/>
              <w:rPr>
                <w:rFonts w:ascii="Tahoma" w:hAnsi="Tahoma" w:cs="Tahoma"/>
                <w:color w:val="000000" w:themeColor="text1"/>
                <w:shd w:val="clear" w:color="auto" w:fill="FFFFFF"/>
              </w:rPr>
            </w:pPr>
            <w:r>
              <w:rPr>
                <w:rFonts w:ascii="Tahoma" w:hAnsi="Tahoma" w:cs="Tahoma"/>
                <w:color w:val="000000" w:themeColor="text1"/>
                <w:shd w:val="clear" w:color="auto" w:fill="FFFFFF"/>
              </w:rPr>
              <w:t>2021</w:t>
            </w:r>
          </w:p>
        </w:tc>
        <w:tc>
          <w:tcPr>
            <w:tcW w:w="1864" w:type="dxa"/>
          </w:tcPr>
          <w:p w14:paraId="1E186E20" w14:textId="284D42BE" w:rsidR="000A0401" w:rsidRPr="00DC3230" w:rsidRDefault="000A0401" w:rsidP="006D5949">
            <w:pPr>
              <w:spacing w:line="360" w:lineRule="atLeast"/>
              <w:jc w:val="center"/>
              <w:rPr>
                <w:rFonts w:ascii="Tahoma" w:hAnsi="Tahoma" w:cs="Tahoma"/>
                <w:color w:val="000000" w:themeColor="text1"/>
              </w:rPr>
            </w:pPr>
            <w:hyperlink r:id="rId8" w:tgtFrame="_blank" w:history="1">
              <w:r>
                <w:rPr>
                  <w:rStyle w:val="Hyperlink"/>
                  <w:rFonts w:ascii="Tahoma" w:hAnsi="Tahoma" w:cs="Tahoma"/>
                  <w:color w:val="215B90"/>
                  <w:u w:val="none"/>
                  <w:shd w:val="clear" w:color="auto" w:fill="FFFFFF"/>
                </w:rPr>
                <w:t>Scopus</w:t>
              </w:r>
            </w:hyperlink>
          </w:p>
        </w:tc>
      </w:tr>
      <w:tr w:rsidR="000A0401" w:rsidRPr="00DC3230" w14:paraId="5A83933A" w14:textId="77777777" w:rsidTr="000A0401">
        <w:tc>
          <w:tcPr>
            <w:tcW w:w="952" w:type="dxa"/>
          </w:tcPr>
          <w:p w14:paraId="34EBC750" w14:textId="0C28F35D" w:rsidR="000A0401" w:rsidRPr="00DC3230" w:rsidRDefault="000A0401" w:rsidP="006D59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418" w:type="dxa"/>
          </w:tcPr>
          <w:p w14:paraId="544A1F34" w14:textId="08B32D66" w:rsidR="000A0401" w:rsidRPr="00DC3230" w:rsidRDefault="000A0401" w:rsidP="006D5949">
            <w:pPr>
              <w:spacing w:line="360" w:lineRule="atLeast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666666"/>
                <w:shd w:val="clear" w:color="auto" w:fill="FFFFFF"/>
              </w:rPr>
              <w:t xml:space="preserve">Effect of topical combination of boiled allium sativum and </w:t>
            </w:r>
            <w:proofErr w:type="spellStart"/>
            <w:r>
              <w:rPr>
                <w:rFonts w:ascii="Tahoma" w:hAnsi="Tahoma" w:cs="Tahoma"/>
                <w:color w:val="666666"/>
                <w:shd w:val="clear" w:color="auto" w:fill="FFFFFF"/>
              </w:rPr>
              <w:t>mentha</w:t>
            </w:r>
            <w:proofErr w:type="spellEnd"/>
            <w:r>
              <w:rPr>
                <w:rFonts w:ascii="Tahoma" w:hAnsi="Tahoma" w:cs="Tahoma"/>
                <w:color w:val="66666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666666"/>
                <w:shd w:val="clear" w:color="auto" w:fill="FFFFFF"/>
              </w:rPr>
              <w:t>pulegium</w:t>
            </w:r>
            <w:proofErr w:type="spellEnd"/>
            <w:r>
              <w:rPr>
                <w:rFonts w:ascii="Tahoma" w:hAnsi="Tahoma" w:cs="Tahoma"/>
                <w:color w:val="666666"/>
                <w:shd w:val="clear" w:color="auto" w:fill="FFFFFF"/>
              </w:rPr>
              <w:t xml:space="preserve"> on severity of infection with </w:t>
            </w:r>
            <w:proofErr w:type="spellStart"/>
            <w:r>
              <w:rPr>
                <w:rFonts w:ascii="Tahoma" w:hAnsi="Tahoma" w:cs="Tahoma"/>
                <w:color w:val="666666"/>
                <w:shd w:val="clear" w:color="auto" w:fill="FFFFFF"/>
              </w:rPr>
              <w:t>pediclusis</w:t>
            </w:r>
            <w:proofErr w:type="spellEnd"/>
          </w:p>
        </w:tc>
        <w:tc>
          <w:tcPr>
            <w:tcW w:w="2263" w:type="dxa"/>
          </w:tcPr>
          <w:p w14:paraId="497725C0" w14:textId="77777777" w:rsidR="000A0401" w:rsidRDefault="000A0401" w:rsidP="000A0401">
            <w:pPr>
              <w:spacing w:line="360" w:lineRule="atLeast"/>
              <w:jc w:val="center"/>
              <w:rPr>
                <w:rFonts w:ascii="Tahoma" w:hAnsi="Tahoma" w:cs="Tahoma"/>
              </w:rPr>
            </w:pPr>
            <w:hyperlink r:id="rId9" w:tgtFrame="_blank" w:history="1">
              <w:r>
                <w:rPr>
                  <w:rFonts w:ascii="Tahoma" w:hAnsi="Tahoma" w:cs="Tahoma"/>
                  <w:color w:val="E31863"/>
                </w:rPr>
                <w:br/>
              </w:r>
              <w:proofErr w:type="spellStart"/>
              <w:r>
                <w:rPr>
                  <w:rStyle w:val="Hyperlink"/>
                  <w:rFonts w:ascii="Tahoma" w:hAnsi="Tahoma" w:cs="Tahoma"/>
                  <w:color w:val="E31863"/>
                  <w:u w:val="none"/>
                </w:rPr>
                <w:t>Koomesh</w:t>
              </w:r>
              <w:proofErr w:type="spellEnd"/>
            </w:hyperlink>
          </w:p>
          <w:p w14:paraId="0B82D22F" w14:textId="77777777" w:rsidR="000A0401" w:rsidRPr="00DC3230" w:rsidRDefault="000A0401" w:rsidP="000A0401">
            <w:pPr>
              <w:spacing w:line="360" w:lineRule="atLeast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853" w:type="dxa"/>
          </w:tcPr>
          <w:p w14:paraId="34C615D0" w14:textId="1D49D711" w:rsidR="000A0401" w:rsidRPr="00DC3230" w:rsidRDefault="000A0401" w:rsidP="006D5949">
            <w:pPr>
              <w:jc w:val="center"/>
              <w:rPr>
                <w:rFonts w:ascii="Tahoma" w:hAnsi="Tahoma" w:cs="Tahoma"/>
                <w:color w:val="000000" w:themeColor="text1"/>
                <w:shd w:val="clear" w:color="auto" w:fill="FFFFFF"/>
              </w:rPr>
            </w:pPr>
            <w:r>
              <w:rPr>
                <w:rFonts w:ascii="Tahoma" w:hAnsi="Tahoma" w:cs="Tahoma"/>
                <w:color w:val="000000" w:themeColor="text1"/>
                <w:shd w:val="clear" w:color="auto" w:fill="FFFFFF"/>
              </w:rPr>
              <w:t>2021</w:t>
            </w:r>
          </w:p>
        </w:tc>
        <w:tc>
          <w:tcPr>
            <w:tcW w:w="1864" w:type="dxa"/>
          </w:tcPr>
          <w:p w14:paraId="2E3FA401" w14:textId="5E385BF2" w:rsidR="000A0401" w:rsidRPr="00DC3230" w:rsidRDefault="000A0401" w:rsidP="006D5949">
            <w:pPr>
              <w:spacing w:line="360" w:lineRule="atLeast"/>
              <w:jc w:val="center"/>
              <w:rPr>
                <w:rFonts w:ascii="Tahoma" w:hAnsi="Tahoma" w:cs="Tahoma"/>
                <w:color w:val="000000" w:themeColor="text1"/>
              </w:rPr>
            </w:pPr>
            <w:hyperlink r:id="rId10" w:tgtFrame="_blank" w:history="1">
              <w:r>
                <w:rPr>
                  <w:rStyle w:val="Hyperlink"/>
                  <w:rFonts w:ascii="Tahoma" w:hAnsi="Tahoma" w:cs="Tahoma"/>
                  <w:color w:val="E31863"/>
                  <w:u w:val="none"/>
                  <w:shd w:val="clear" w:color="auto" w:fill="FFFFFF"/>
                </w:rPr>
                <w:t>Scopus</w:t>
              </w:r>
            </w:hyperlink>
          </w:p>
        </w:tc>
      </w:tr>
    </w:tbl>
    <w:p w14:paraId="04C5F465" w14:textId="77777777" w:rsidR="000A0401" w:rsidRDefault="000A0401">
      <w:bookmarkStart w:id="0" w:name="_GoBack"/>
      <w:bookmarkEnd w:id="0"/>
    </w:p>
    <w:sectPr w:rsidR="000A0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01"/>
    <w:rsid w:val="000A0401"/>
    <w:rsid w:val="007C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8C6A6"/>
  <w15:chartTrackingRefBased/>
  <w15:docId w15:val="{5AD04FEC-A454-4B76-931C-D829D0E2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0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record/display.uri?eid=2-s2.0-85125036074&amp;origin=resultsli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sf.research.ac.ir/Index.php?itemId=7806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opus.com/record/display.uri?eid=2-s2.0-85119441426&amp;origin=resultslis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sf.research.ac.ir/Index.php?itemId=5182" TargetMode="External"/><Relationship Id="rId10" Type="http://schemas.openxmlformats.org/officeDocument/2006/relationships/hyperlink" Target="https://www.scopus.com/record/display.uri?eid=2-s2.0-85120863615&amp;origin=resultslist" TargetMode="External"/><Relationship Id="rId4" Type="http://schemas.openxmlformats.org/officeDocument/2006/relationships/hyperlink" Target="https://rsf.research.ac.ir/Index.php?itemId=7406" TargetMode="External"/><Relationship Id="rId9" Type="http://schemas.openxmlformats.org/officeDocument/2006/relationships/hyperlink" Target="https://rsf.research.ac.ir/Index.php?itemId=4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mehri saffari</dc:creator>
  <cp:keywords/>
  <dc:description/>
  <cp:lastModifiedBy>mehri saffari</cp:lastModifiedBy>
  <cp:revision>1</cp:revision>
  <dcterms:created xsi:type="dcterms:W3CDTF">2023-09-19T10:41:00Z</dcterms:created>
  <dcterms:modified xsi:type="dcterms:W3CDTF">2023-09-19T10:49:00Z</dcterms:modified>
</cp:coreProperties>
</file>